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BDE5" w14:textId="77777777" w:rsidR="00435414" w:rsidRDefault="00435414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2D53AEA7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1FD7CEF0" w:rsid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343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октября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2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C5F7A1A" w14:textId="77777777" w:rsidR="00A35A8C" w:rsidRPr="006D55C7" w:rsidRDefault="00A35A8C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7FACE" w14:textId="7C976872" w:rsidR="005A33B1" w:rsidRPr="006D55C7" w:rsidRDefault="00126B0D" w:rsidP="005A33B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одобрении дополнительных соглашений </w:t>
      </w:r>
      <w:r w:rsidR="00007190">
        <w:rPr>
          <w:rFonts w:ascii="Times New Roman" w:hAnsi="Times New Roman" w:cs="Times New Roman"/>
          <w:b/>
          <w:color w:val="000000"/>
          <w:sz w:val="28"/>
          <w:szCs w:val="28"/>
        </w:rPr>
        <w:t>между</w:t>
      </w:r>
      <w:r w:rsidR="005A33B1"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</w:t>
      </w:r>
      <w:r w:rsidR="00007190">
        <w:rPr>
          <w:rFonts w:ascii="Times New Roman" w:hAnsi="Times New Roman" w:cs="Times New Roman"/>
          <w:b/>
          <w:color w:val="000000"/>
          <w:sz w:val="28"/>
          <w:szCs w:val="28"/>
        </w:rPr>
        <w:t>ей</w:t>
      </w:r>
      <w:r w:rsidR="005A33B1"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Кинельский </w:t>
      </w:r>
      <w:r w:rsidR="00007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5A33B1"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администрациями </w:t>
      </w: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>сельских поселений</w:t>
      </w:r>
      <w:r w:rsidRPr="005A33B1">
        <w:rPr>
          <w:rFonts w:ascii="Times New Roman" w:hAnsi="Times New Roman" w:cs="Times New Roman"/>
        </w:rPr>
        <w:t xml:space="preserve"> </w:t>
      </w:r>
      <w:r w:rsidR="005A33B1" w:rsidRPr="005A33B1">
        <w:rPr>
          <w:rFonts w:ascii="Times New Roman" w:hAnsi="Times New Roman" w:cs="Times New Roman"/>
          <w:b/>
          <w:color w:val="000000"/>
          <w:sz w:val="28"/>
          <w:szCs w:val="28"/>
        </w:rPr>
        <w:t>Богдановка, Георгиевка, Кинельский, Чубовка</w:t>
      </w: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614E">
        <w:rPr>
          <w:rFonts w:ascii="Times New Roman" w:hAnsi="Times New Roman" w:cs="Times New Roman"/>
          <w:b/>
          <w:color w:val="000000"/>
          <w:sz w:val="28"/>
          <w:szCs w:val="28"/>
        </w:rPr>
        <w:t>к соглашениям,</w:t>
      </w: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одобренным</w:t>
      </w:r>
      <w:r w:rsidR="000071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решением Собрания представителей муниципального района Кинельский </w:t>
      </w:r>
      <w:bookmarkStart w:id="1" w:name="_Hlk82768445"/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27</w:t>
      </w:r>
      <w:r w:rsidR="005A33B1" w:rsidRPr="005A33B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22.12.2022</w:t>
      </w:r>
      <w:bookmarkEnd w:id="1"/>
      <w:r w:rsidRPr="005A3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5A33B1" w:rsidRPr="005A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одобрении соглашений о передаче администрации муниципального района Кинельский администрациями сельских поселений Богдановка, Георгиевка, Кинельский, Чубовка полномочий по владению, пользованию и распоряжению имуществом, находящимся в</w:t>
      </w:r>
      <w:r w:rsidR="005A33B1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собственности муниципального района</w:t>
      </w:r>
      <w:r w:rsidR="005A33B1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законодательством Российской Федерации, в части </w:t>
      </w:r>
      <w:r w:rsidR="005A33B1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ремонта помещений, в которых расположены отделения почтовой связи</w:t>
      </w:r>
      <w:r w:rsidR="005A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</w:t>
      </w:r>
      <w:r w:rsidR="005A33B1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5A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Богдановка, Георгиевка, </w:t>
      </w:r>
      <w:r w:rsidR="005A33B1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Кинельский, Чубовка </w:t>
      </w:r>
      <w:r w:rsidR="005A33B1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5A3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A33B1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A33B1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614E" w:rsidRPr="004361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614E" w:rsidRPr="0086116A">
        <w:rPr>
          <w:rFonts w:ascii="Times New Roman" w:hAnsi="Times New Roman" w:cs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14:paraId="28B6198B" w14:textId="72FD81AE" w:rsidR="006D55C7" w:rsidRPr="006D55C7" w:rsidRDefault="006D55C7" w:rsidP="005A33B1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4384F06B" w:rsidR="00BC232F" w:rsidRPr="00BC232F" w:rsidRDefault="00F65F63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3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5CD363D6" w:rsidR="00BC232F" w:rsidRDefault="00603DA8" w:rsidP="00603DA8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126B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дополнительн</w:t>
      </w:r>
      <w:r w:rsidR="0043614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ы</w:t>
      </w:r>
      <w:r w:rsidR="00126B0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е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3614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071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между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администраци</w:t>
      </w:r>
      <w:r w:rsidR="000071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ей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муниципального района Кинельский </w:t>
      </w:r>
      <w:r w:rsidR="000071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 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>администрациями сельских поселений</w:t>
      </w:r>
      <w:r w:rsidR="0043614E" w:rsidRPr="0043614E">
        <w:rPr>
          <w:rFonts w:ascii="Times New Roman" w:hAnsi="Times New Roman" w:cs="Times New Roman"/>
        </w:rPr>
        <w:t xml:space="preserve"> 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>Богдановка, Георгиевка, Кинельский, Чу</w:t>
      </w:r>
      <w:r w:rsidR="00EE0C99">
        <w:rPr>
          <w:rFonts w:ascii="Times New Roman" w:hAnsi="Times New Roman" w:cs="Times New Roman"/>
          <w:color w:val="000000"/>
          <w:sz w:val="28"/>
          <w:szCs w:val="28"/>
        </w:rPr>
        <w:t>бовка к соглашениям, одобренным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муниципального района Кинельский  № 274 от 22.12.2022 г. </w:t>
      </w:r>
      <w:r w:rsidR="0043614E" w:rsidRPr="004361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одобрении соглашений о передаче администрации муниципального района Кинельский администрациями сельских поселений Богдановка, Георгиевка, Кинельский, Чубовка полномочий по владению, пользованию и распоряжению имуществом, находящимся в муниципальной собственности муниципального района в</w:t>
      </w:r>
      <w:proofErr w:type="gramEnd"/>
      <w:r w:rsidR="0043614E" w:rsidRPr="004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614E" w:rsidRPr="004361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43614E" w:rsidRPr="0043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Федерации, в части  ремонта помещений, в которых расположены отделения почтовой связи сельских поселений Богдановка, Георгиевка, Кинельский, Чубовка муниципального района Кинельский на 2023 год»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 xml:space="preserve"> и внес</w:t>
      </w:r>
      <w:r w:rsidR="00CD145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>и изменени</w:t>
      </w:r>
      <w:r w:rsidR="00CD145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3614E" w:rsidRPr="0043614E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приложение к этому решению</w:t>
      </w:r>
      <w:r w:rsidR="0025469D" w:rsidRPr="0043614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648E3DFC" w14:textId="68DB45C4" w:rsidR="0043614E" w:rsidRPr="003F2918" w:rsidRDefault="0043614E" w:rsidP="0043614E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>Приложение решения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декабря 2022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274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14:paraId="00997C82" w14:textId="7B5DE04B" w:rsidR="002649BB" w:rsidRPr="002649BB" w:rsidRDefault="0043614E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5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58932524" w:rsidR="00BC232F" w:rsidRDefault="0043614E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муниципального</w:t>
      </w:r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6505A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4DA3E53D"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1FC4" w:rsidRPr="00331FC4">
        <w:rPr>
          <w:rFonts w:ascii="Times New Roman" w:eastAsia="Times New Roman" w:hAnsi="Times New Roman" w:cs="Times New Roman"/>
          <w:lang w:eastAsia="ru-RU"/>
        </w:rPr>
        <w:t>Богдановка, Георгиевка, Кинельский, Чубовка</w:t>
      </w:r>
      <w:r w:rsidR="00C27EEC" w:rsidRPr="00C27E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5D9AA1F9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3F105A4D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</w:p>
    <w:p w14:paraId="352A94AC" w14:textId="77777777" w:rsidR="00DD538B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9778528" w14:textId="77777777" w:rsidR="00DD538B" w:rsidRDefault="00DD538B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93C3510" w14:textId="77777777" w:rsidR="00DD538B" w:rsidRDefault="00DD538B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5CC5F02" w14:textId="77777777" w:rsidR="00DD538B" w:rsidRDefault="00DD538B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B174DD" w14:textId="3D9648E6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365D1DF9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459">
        <w:rPr>
          <w:rFonts w:ascii="Times New Roman" w:eastAsia="Times New Roman" w:hAnsi="Times New Roman" w:cs="Times New Roman"/>
          <w:lang w:eastAsia="ru-RU"/>
        </w:rPr>
        <w:t xml:space="preserve">343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D1459">
        <w:rPr>
          <w:rFonts w:ascii="Times New Roman" w:eastAsia="Times New Roman" w:hAnsi="Times New Roman" w:cs="Times New Roman"/>
          <w:lang w:eastAsia="ru-RU"/>
        </w:rPr>
        <w:t xml:space="preserve">26 октября </w:t>
      </w:r>
      <w:r w:rsidR="00EF3A02">
        <w:rPr>
          <w:rFonts w:ascii="Times New Roman" w:eastAsia="Times New Roman" w:hAnsi="Times New Roman" w:cs="Times New Roman"/>
          <w:lang w:eastAsia="ru-RU"/>
        </w:rPr>
        <w:t>202</w:t>
      </w:r>
      <w:r w:rsidR="00126B0D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DA8A3" w14:textId="5F740EE9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  <w:r w:rsidR="002B7BE5" w:rsidRP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полномочий по владению, пользованию и распоряжению имуществом, находящимся в муниципальной собственности муниципального района в соответствии с законодательством Российской Федерации, в части  ремонта помещений, в которых расположены отделения почтовой связи сельских поселений Богдановка, Георгиевка, Кинельский, Чубовка муниципально</w:t>
      </w:r>
      <w:r w:rsidR="002B7B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района Кинельский</w:t>
      </w:r>
      <w:r w:rsidR="00CA2008" w:rsidRPr="00CA2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81"/>
        <w:gridCol w:w="1987"/>
      </w:tblGrid>
      <w:tr w:rsidR="00C06320" w:rsidRPr="00C06320" w14:paraId="65572296" w14:textId="77777777" w:rsidTr="00631B6C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3475FFF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5DB1C389" w:rsidR="00CA2008" w:rsidRPr="00C06320" w:rsidRDefault="00367E7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446415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адресу: Самарская область Кинельский район сельское поселение Богдановка,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proofErr w:type="gramStart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Богдановка,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5A3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Конычева, д.20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416FDBD6" w:rsidR="00CA2008" w:rsidRPr="00C06320" w:rsidRDefault="00126B0D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17 919,23</w:t>
            </w:r>
          </w:p>
        </w:tc>
      </w:tr>
      <w:tr w:rsidR="00CA2008" w:rsidRPr="00C06320" w14:paraId="09CC90E1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604F65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07A752FD" w:rsidR="00CA2008" w:rsidRPr="00C06320" w:rsidRDefault="00367E7C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446416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Георгиевка,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gramStart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  <w:proofErr w:type="gramEnd"/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5A3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Специалистов, д.18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08A873D1" w:rsidR="00CA2008" w:rsidRPr="00C06320" w:rsidRDefault="00126B0D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29 936,44</w:t>
            </w:r>
          </w:p>
        </w:tc>
      </w:tr>
      <w:tr w:rsidR="00865B10" w:rsidRPr="00C06320" w14:paraId="531C07B4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865B10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06C6BFD7" w:rsidR="00865B10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39275CD2" w:rsidR="00865B10" w:rsidRPr="00C06320" w:rsidRDefault="00367E7C" w:rsidP="0044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446410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 Кинельский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                      п. Кинельский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 w:rsidR="005A3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Южная, д.17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6BC0AACF" w:rsidR="00865B10" w:rsidRPr="00C06320" w:rsidRDefault="005A33B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18 002,28</w:t>
            </w:r>
          </w:p>
        </w:tc>
      </w:tr>
      <w:tr w:rsidR="006D29F1" w:rsidRPr="00C06320" w14:paraId="61ED73EB" w14:textId="77777777" w:rsidTr="005B2A4B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6D29F1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2909E235" w:rsidR="006D29F1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3620C4DF" w:rsidR="006D29F1" w:rsidRDefault="00367E7C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помещения  отделения почтовой связи 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446402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адресу: Самарская область Кинельский район сельское поселение Чубовка</w:t>
            </w:r>
            <w:r w:rsidR="00F74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 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Сырейка, ул.</w:t>
            </w:r>
            <w:r w:rsidR="005A3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67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Советская, д.20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138B2FB4" w:rsidR="006D29F1" w:rsidRDefault="005A33B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40 467,44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07190"/>
    <w:rsid w:val="000201BC"/>
    <w:rsid w:val="00065A35"/>
    <w:rsid w:val="000B22A5"/>
    <w:rsid w:val="00126B0D"/>
    <w:rsid w:val="00161B5B"/>
    <w:rsid w:val="00166414"/>
    <w:rsid w:val="00171E10"/>
    <w:rsid w:val="00184671"/>
    <w:rsid w:val="001B7643"/>
    <w:rsid w:val="001D7D7E"/>
    <w:rsid w:val="0025469D"/>
    <w:rsid w:val="002618F5"/>
    <w:rsid w:val="002649BB"/>
    <w:rsid w:val="002B7BE5"/>
    <w:rsid w:val="00331FC4"/>
    <w:rsid w:val="00354CB6"/>
    <w:rsid w:val="00367E7C"/>
    <w:rsid w:val="003A0798"/>
    <w:rsid w:val="003D1287"/>
    <w:rsid w:val="004049E6"/>
    <w:rsid w:val="00435414"/>
    <w:rsid w:val="0043614E"/>
    <w:rsid w:val="00443ED8"/>
    <w:rsid w:val="004528F7"/>
    <w:rsid w:val="00480C01"/>
    <w:rsid w:val="004E2AFE"/>
    <w:rsid w:val="00531351"/>
    <w:rsid w:val="00591424"/>
    <w:rsid w:val="005A33B1"/>
    <w:rsid w:val="005A5B27"/>
    <w:rsid w:val="005B2A4B"/>
    <w:rsid w:val="005F5037"/>
    <w:rsid w:val="006038D2"/>
    <w:rsid w:val="00603DA8"/>
    <w:rsid w:val="00631B6C"/>
    <w:rsid w:val="00665360"/>
    <w:rsid w:val="006B3C4D"/>
    <w:rsid w:val="006D29F1"/>
    <w:rsid w:val="006D55C7"/>
    <w:rsid w:val="00745750"/>
    <w:rsid w:val="00763AFA"/>
    <w:rsid w:val="00794AB4"/>
    <w:rsid w:val="00796D5C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A0669A"/>
    <w:rsid w:val="00A35A8C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6320"/>
    <w:rsid w:val="00C16128"/>
    <w:rsid w:val="00C23C5A"/>
    <w:rsid w:val="00C27EEC"/>
    <w:rsid w:val="00C330CD"/>
    <w:rsid w:val="00C416EA"/>
    <w:rsid w:val="00CA2008"/>
    <w:rsid w:val="00CA5EE1"/>
    <w:rsid w:val="00CD1459"/>
    <w:rsid w:val="00D30C58"/>
    <w:rsid w:val="00D955A0"/>
    <w:rsid w:val="00DC5D9A"/>
    <w:rsid w:val="00DD538B"/>
    <w:rsid w:val="00E628D2"/>
    <w:rsid w:val="00E9233D"/>
    <w:rsid w:val="00EE0C99"/>
    <w:rsid w:val="00EF3A02"/>
    <w:rsid w:val="00F157F5"/>
    <w:rsid w:val="00F62E65"/>
    <w:rsid w:val="00F65F63"/>
    <w:rsid w:val="00F7285A"/>
    <w:rsid w:val="00F74F33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FEA9-17DA-43DD-A9E6-1648059D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Белозерова Ирина Владимировна</cp:lastModifiedBy>
  <cp:revision>2</cp:revision>
  <cp:lastPrinted>2023-10-19T10:45:00Z</cp:lastPrinted>
  <dcterms:created xsi:type="dcterms:W3CDTF">2023-10-30T06:20:00Z</dcterms:created>
  <dcterms:modified xsi:type="dcterms:W3CDTF">2023-10-30T06:20:00Z</dcterms:modified>
</cp:coreProperties>
</file>