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F615CC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0767" w:rsidRDefault="00480767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0767" w:rsidRDefault="00480767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0767" w:rsidRPr="0070641B" w:rsidRDefault="00480767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F72B87">
                              <w:rPr>
                                <w:sz w:val="24"/>
                                <w:szCs w:val="24"/>
                                <w:u w:val="single"/>
                              </w:rPr>
                              <w:t>06.05.2021 г.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F72B87">
                              <w:rPr>
                                <w:sz w:val="24"/>
                                <w:szCs w:val="24"/>
                                <w:u w:val="single"/>
                              </w:rPr>
                              <w:t>784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 </w:t>
                            </w:r>
                          </w:p>
                          <w:p w:rsidR="00480767" w:rsidRPr="005669C2" w:rsidRDefault="00480767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0767" w:rsidRDefault="00480767" w:rsidP="00EC316E">
                            <w:pPr>
                              <w:jc w:val="center"/>
                            </w:pPr>
                          </w:p>
                          <w:p w:rsidR="00480767" w:rsidRDefault="00480767" w:rsidP="00E857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480767" w:rsidRDefault="00480767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80767" w:rsidRDefault="0048076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80767" w:rsidRDefault="0048076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80767" w:rsidRDefault="0048076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80767" w:rsidRDefault="00480767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80767" w:rsidRDefault="00480767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80767" w:rsidRDefault="00480767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80767" w:rsidRPr="0070641B" w:rsidRDefault="00480767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</w:t>
                      </w:r>
                      <w:r w:rsidR="00F72B87">
                        <w:rPr>
                          <w:sz w:val="24"/>
                          <w:szCs w:val="24"/>
                          <w:u w:val="single"/>
                        </w:rPr>
                        <w:t>06.05.2021 г.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</w:t>
                      </w:r>
                      <w:r w:rsidR="00F72B87">
                        <w:rPr>
                          <w:sz w:val="24"/>
                          <w:szCs w:val="24"/>
                          <w:u w:val="single"/>
                        </w:rPr>
                        <w:t>784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_ </w:t>
                      </w:r>
                    </w:p>
                    <w:p w:rsidR="00480767" w:rsidRPr="005669C2" w:rsidRDefault="00480767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80767" w:rsidRDefault="00480767" w:rsidP="00EC316E">
                      <w:pPr>
                        <w:jc w:val="center"/>
                      </w:pPr>
                    </w:p>
                    <w:p w:rsidR="00480767" w:rsidRDefault="00480767" w:rsidP="00E857B9"/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Pr="006E0E60" w:rsidRDefault="001B2983" w:rsidP="001B2983">
      <w:pPr>
        <w:tabs>
          <w:tab w:val="left" w:pos="7420"/>
        </w:tabs>
        <w:rPr>
          <w:b/>
          <w:sz w:val="32"/>
          <w:szCs w:val="32"/>
          <w:lang w:val="en-US"/>
        </w:rPr>
      </w:pPr>
      <w:r>
        <w:tab/>
      </w:r>
    </w:p>
    <w:p w:rsidR="00EC316E" w:rsidRPr="00B03FEF" w:rsidRDefault="00EC316E" w:rsidP="00165B01">
      <w:pPr>
        <w:tabs>
          <w:tab w:val="left" w:pos="68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65B01">
        <w:tab/>
      </w:r>
      <w:r w:rsidR="00B03FEF">
        <w:t xml:space="preserve">                  </w:t>
      </w:r>
    </w:p>
    <w:p w:rsidR="00EC316E" w:rsidRDefault="00EC316E" w:rsidP="00EC316E">
      <w:r>
        <w:t xml:space="preserve">          </w:t>
      </w:r>
    </w:p>
    <w:p w:rsidR="00EC316E" w:rsidRDefault="00DE4DCC" w:rsidP="003E1DC6">
      <w:pPr>
        <w:tabs>
          <w:tab w:val="left" w:pos="6521"/>
          <w:tab w:val="left" w:pos="7984"/>
        </w:tabs>
      </w:pPr>
      <w:r>
        <w:tab/>
      </w:r>
      <w:r w:rsidR="004561AA">
        <w:tab/>
      </w:r>
    </w:p>
    <w:p w:rsidR="001C07AD" w:rsidRPr="003E1DC6" w:rsidRDefault="001C07AD" w:rsidP="003E1DC6">
      <w:pPr>
        <w:tabs>
          <w:tab w:val="left" w:pos="6521"/>
          <w:tab w:val="left" w:pos="7984"/>
        </w:tabs>
        <w:rPr>
          <w:b/>
          <w:sz w:val="28"/>
          <w:szCs w:val="28"/>
        </w:rPr>
      </w:pP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495"/>
        <w:gridCol w:w="3783"/>
      </w:tblGrid>
      <w:tr w:rsidR="00CC092B" w:rsidRPr="00945CBD" w:rsidTr="00E857B9">
        <w:trPr>
          <w:trHeight w:val="3244"/>
        </w:trPr>
        <w:tc>
          <w:tcPr>
            <w:tcW w:w="5495" w:type="dxa"/>
          </w:tcPr>
          <w:p w:rsidR="00CC092B" w:rsidRPr="00CA2ED9" w:rsidRDefault="00CC092B" w:rsidP="003B21C1">
            <w:pPr>
              <w:pStyle w:val="Default"/>
              <w:jc w:val="both"/>
            </w:pPr>
            <w:proofErr w:type="gramStart"/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896AB9">
              <w:rPr>
                <w:b/>
                <w:sz w:val="28"/>
                <w:szCs w:val="28"/>
              </w:rPr>
              <w:t>содержание и ремонт жил</w:t>
            </w:r>
            <w:r w:rsidR="005810EC">
              <w:rPr>
                <w:b/>
                <w:sz w:val="28"/>
                <w:szCs w:val="28"/>
              </w:rPr>
              <w:t>ых</w:t>
            </w:r>
            <w:r w:rsidR="00896AB9">
              <w:rPr>
                <w:b/>
                <w:sz w:val="28"/>
                <w:szCs w:val="28"/>
              </w:rPr>
              <w:t xml:space="preserve"> помещени</w:t>
            </w:r>
            <w:r w:rsidR="005810EC">
              <w:rPr>
                <w:b/>
                <w:sz w:val="28"/>
                <w:szCs w:val="28"/>
              </w:rPr>
              <w:t>й</w:t>
            </w:r>
            <w:r w:rsidR="006643D2">
              <w:rPr>
                <w:b/>
                <w:sz w:val="28"/>
                <w:szCs w:val="28"/>
              </w:rPr>
              <w:t xml:space="preserve"> </w:t>
            </w:r>
            <w:r w:rsidR="009D4BE1">
              <w:rPr>
                <w:b/>
                <w:sz w:val="28"/>
                <w:szCs w:val="28"/>
              </w:rPr>
              <w:t xml:space="preserve">государственного и </w:t>
            </w:r>
            <w:r w:rsidR="002967E3">
              <w:rPr>
                <w:b/>
                <w:sz w:val="28"/>
                <w:szCs w:val="28"/>
              </w:rPr>
              <w:t>муниципального</w:t>
            </w:r>
            <w:r w:rsidR="006643D2">
              <w:rPr>
                <w:b/>
                <w:sz w:val="28"/>
                <w:szCs w:val="28"/>
              </w:rPr>
              <w:t xml:space="preserve"> жилищного фонда</w:t>
            </w:r>
            <w:r w:rsidR="005810EC">
              <w:rPr>
                <w:b/>
                <w:sz w:val="28"/>
                <w:szCs w:val="28"/>
              </w:rPr>
              <w:t xml:space="preserve"> для нанимателей жилых помещений</w:t>
            </w:r>
            <w:r w:rsidR="005810EC">
              <w:rPr>
                <w:b/>
                <w:bCs/>
                <w:sz w:val="28"/>
                <w:szCs w:val="28"/>
              </w:rPr>
              <w:t xml:space="preserve">, </w:t>
            </w:r>
            <w:r w:rsidR="00E857B9">
              <w:rPr>
                <w:b/>
                <w:sz w:val="28"/>
                <w:szCs w:val="28"/>
              </w:rPr>
              <w:t xml:space="preserve">находящихся в управлении филиала </w:t>
            </w:r>
            <w:r w:rsidR="00E857B9">
              <w:rPr>
                <w:b/>
                <w:bCs/>
                <w:sz w:val="28"/>
                <w:szCs w:val="28"/>
              </w:rPr>
              <w:t xml:space="preserve">Федерального государственного бюджетного учреждения «Центральное жилищно-коммунальное управление» Министерства обороны Российской Федерации по договору управления жилищным фондом, закрепленным за Вооруженными Силами Российской Федерации, от 13 сентября 2017 года № 3-УЖФ-1, расположенных на территории </w:t>
            </w:r>
            <w:r w:rsidR="00E857B9">
              <w:rPr>
                <w:b/>
                <w:sz w:val="28"/>
                <w:szCs w:val="28"/>
              </w:rPr>
              <w:t>поселка Октябрьский сельского поселения Бобровка муниципального</w:t>
            </w:r>
            <w:proofErr w:type="gramEnd"/>
            <w:r w:rsidR="00E857B9">
              <w:rPr>
                <w:b/>
                <w:sz w:val="28"/>
                <w:szCs w:val="28"/>
              </w:rPr>
              <w:t xml:space="preserve"> района Кинельский</w:t>
            </w:r>
            <w:r w:rsidR="00A60F84">
              <w:rPr>
                <w:b/>
                <w:sz w:val="28"/>
                <w:szCs w:val="28"/>
              </w:rPr>
              <w:t xml:space="preserve"> на </w:t>
            </w:r>
            <w:r w:rsidR="003B21C1">
              <w:rPr>
                <w:b/>
                <w:sz w:val="28"/>
                <w:szCs w:val="28"/>
              </w:rPr>
              <w:t>2</w:t>
            </w:r>
            <w:r w:rsidR="00A60F84">
              <w:rPr>
                <w:b/>
                <w:sz w:val="28"/>
                <w:szCs w:val="28"/>
              </w:rPr>
              <w:t xml:space="preserve"> полугодие 202</w:t>
            </w:r>
            <w:r w:rsidR="00A81FC8">
              <w:rPr>
                <w:b/>
                <w:sz w:val="28"/>
                <w:szCs w:val="28"/>
              </w:rPr>
              <w:t>1</w:t>
            </w:r>
            <w:r w:rsidR="00A60F84">
              <w:rPr>
                <w:b/>
                <w:sz w:val="28"/>
                <w:szCs w:val="28"/>
              </w:rPr>
              <w:t xml:space="preserve"> года</w:t>
            </w:r>
            <w:r w:rsidR="008C6C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83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C092B" w:rsidRPr="00CA2ED9" w:rsidRDefault="00CC092B" w:rsidP="00CC092B">
      <w:pPr>
        <w:ind w:left="1080" w:hanging="1080"/>
        <w:rPr>
          <w:sz w:val="28"/>
          <w:szCs w:val="28"/>
        </w:rPr>
      </w:pPr>
    </w:p>
    <w:p w:rsidR="00A605C7" w:rsidRPr="006E0E60" w:rsidRDefault="00A605C7" w:rsidP="00E857B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6E0E60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DC697E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изменения размера платы за содержание  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многоквартирн</w:t>
      </w:r>
      <w:r w:rsidR="00DC697E">
        <w:rPr>
          <w:color w:val="000000"/>
          <w:sz w:val="28"/>
          <w:szCs w:val="28"/>
        </w:rPr>
        <w:t>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CC092B">
        <w:rPr>
          <w:color w:val="000000"/>
          <w:sz w:val="28"/>
          <w:szCs w:val="28"/>
        </w:rPr>
        <w:t>Соглашени</w:t>
      </w:r>
      <w:r w:rsidR="00EC37DE">
        <w:rPr>
          <w:color w:val="000000"/>
          <w:sz w:val="28"/>
          <w:szCs w:val="28"/>
        </w:rPr>
        <w:t>ем</w:t>
      </w:r>
      <w:r w:rsidR="00CC0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администрацией сельского поселения Бобровка муниципального района Кинельский и администрацией муниципального </w:t>
      </w:r>
      <w:r>
        <w:rPr>
          <w:color w:val="000000"/>
          <w:sz w:val="28"/>
          <w:szCs w:val="28"/>
        </w:rPr>
        <w:lastRenderedPageBreak/>
        <w:t xml:space="preserve">района Кинельский </w:t>
      </w:r>
      <w:r w:rsidRPr="00103125">
        <w:rPr>
          <w:sz w:val="28"/>
          <w:szCs w:val="28"/>
        </w:rPr>
        <w:t>Самарской области о передаче</w:t>
      </w:r>
      <w:proofErr w:type="gramEnd"/>
      <w:r w:rsidRPr="00103125">
        <w:rPr>
          <w:sz w:val="28"/>
          <w:szCs w:val="28"/>
        </w:rPr>
        <w:t xml:space="preserve"> осуществления </w:t>
      </w:r>
      <w:r w:rsidR="00156783">
        <w:rPr>
          <w:sz w:val="28"/>
          <w:szCs w:val="28"/>
        </w:rPr>
        <w:t>полномочий</w:t>
      </w:r>
      <w:r w:rsidR="00156783" w:rsidRPr="00103125">
        <w:rPr>
          <w:sz w:val="28"/>
          <w:szCs w:val="28"/>
        </w:rPr>
        <w:t xml:space="preserve"> </w:t>
      </w:r>
      <w:r w:rsidR="00156783" w:rsidRPr="00B403E0">
        <w:rPr>
          <w:sz w:val="28"/>
          <w:szCs w:val="28"/>
        </w:rPr>
        <w:t xml:space="preserve">по организации в границах </w:t>
      </w:r>
      <w:r w:rsidR="0015678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15678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15678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156783" w:rsidRPr="00321A1F">
        <w:rPr>
          <w:sz w:val="28"/>
          <w:szCs w:val="28"/>
        </w:rPr>
        <w:t xml:space="preserve"> на 20</w:t>
      </w:r>
      <w:r w:rsidR="00156783">
        <w:rPr>
          <w:sz w:val="28"/>
          <w:szCs w:val="28"/>
        </w:rPr>
        <w:t>2</w:t>
      </w:r>
      <w:r w:rsidR="00215391">
        <w:rPr>
          <w:sz w:val="28"/>
          <w:szCs w:val="28"/>
        </w:rPr>
        <w:t>1</w:t>
      </w:r>
      <w:r w:rsidR="00156783" w:rsidRPr="00321A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2F1241">
        <w:rPr>
          <w:sz w:val="28"/>
          <w:szCs w:val="28"/>
        </w:rPr>
        <w:t xml:space="preserve">руководствуясь протоколом заседания тарифной </w:t>
      </w:r>
      <w:r w:rsidR="00CA2ED9">
        <w:rPr>
          <w:sz w:val="28"/>
          <w:szCs w:val="28"/>
        </w:rPr>
        <w:t xml:space="preserve">комиссии от </w:t>
      </w:r>
      <w:r w:rsidR="00D722CA" w:rsidRPr="00D722CA">
        <w:rPr>
          <w:sz w:val="28"/>
          <w:szCs w:val="28"/>
        </w:rPr>
        <w:t>27</w:t>
      </w:r>
      <w:r w:rsidR="00DC697E" w:rsidRPr="00D722CA">
        <w:rPr>
          <w:sz w:val="28"/>
          <w:szCs w:val="28"/>
        </w:rPr>
        <w:t xml:space="preserve"> </w:t>
      </w:r>
      <w:r w:rsidR="00D722CA" w:rsidRPr="00D722CA">
        <w:rPr>
          <w:sz w:val="28"/>
          <w:szCs w:val="28"/>
        </w:rPr>
        <w:t>апреля</w:t>
      </w:r>
      <w:r w:rsidR="00DC697E" w:rsidRPr="00D722CA">
        <w:rPr>
          <w:sz w:val="28"/>
          <w:szCs w:val="28"/>
        </w:rPr>
        <w:t xml:space="preserve"> </w:t>
      </w:r>
      <w:r w:rsidR="005810EC" w:rsidRPr="00D722CA">
        <w:rPr>
          <w:sz w:val="28"/>
          <w:szCs w:val="28"/>
        </w:rPr>
        <w:t>20</w:t>
      </w:r>
      <w:r w:rsidR="003A533A" w:rsidRPr="00D722CA">
        <w:rPr>
          <w:sz w:val="28"/>
          <w:szCs w:val="28"/>
        </w:rPr>
        <w:t>2</w:t>
      </w:r>
      <w:r w:rsidR="00D722CA" w:rsidRPr="00D722CA">
        <w:rPr>
          <w:sz w:val="28"/>
          <w:szCs w:val="28"/>
        </w:rPr>
        <w:t>1</w:t>
      </w:r>
      <w:r w:rsidR="002F1241" w:rsidRPr="00D722CA">
        <w:rPr>
          <w:sz w:val="28"/>
          <w:szCs w:val="28"/>
        </w:rPr>
        <w:t xml:space="preserve"> г. № </w:t>
      </w:r>
      <w:r w:rsidR="00D722CA" w:rsidRPr="00D722CA">
        <w:rPr>
          <w:sz w:val="28"/>
          <w:szCs w:val="28"/>
        </w:rPr>
        <w:t>1</w:t>
      </w:r>
      <w:r w:rsidR="002F1241" w:rsidRPr="00D722CA">
        <w:rPr>
          <w:sz w:val="28"/>
          <w:szCs w:val="28"/>
        </w:rPr>
        <w:t xml:space="preserve">, </w:t>
      </w:r>
      <w:r w:rsidRPr="003A533A">
        <w:rPr>
          <w:sz w:val="28"/>
          <w:szCs w:val="28"/>
        </w:rPr>
        <w:t xml:space="preserve">на </w:t>
      </w:r>
      <w:r w:rsidRPr="003E1DC6">
        <w:rPr>
          <w:sz w:val="28"/>
          <w:szCs w:val="28"/>
        </w:rPr>
        <w:t>основании Устава му</w:t>
      </w:r>
      <w:r w:rsidR="00CA2ED9" w:rsidRPr="003E1DC6">
        <w:rPr>
          <w:sz w:val="28"/>
          <w:szCs w:val="28"/>
        </w:rPr>
        <w:t xml:space="preserve">ниципального района Кинельский </w:t>
      </w:r>
      <w:r w:rsidRPr="003E1DC6">
        <w:rPr>
          <w:sz w:val="28"/>
          <w:szCs w:val="28"/>
        </w:rPr>
        <w:t xml:space="preserve">администрация муниципального района Кинельский </w:t>
      </w:r>
      <w:r w:rsidRPr="003E1DC6">
        <w:rPr>
          <w:b/>
          <w:sz w:val="28"/>
          <w:szCs w:val="28"/>
        </w:rPr>
        <w:t>ПОСТАНОВЛЯЕТ</w:t>
      </w:r>
      <w:r w:rsidR="006E0E60">
        <w:rPr>
          <w:b/>
          <w:color w:val="000000"/>
          <w:sz w:val="28"/>
          <w:szCs w:val="28"/>
        </w:rPr>
        <w:t>:</w:t>
      </w:r>
    </w:p>
    <w:p w:rsidR="00EC37DE" w:rsidRDefault="00D7689C" w:rsidP="00E857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F61AC" w:rsidRPr="0001781E">
        <w:rPr>
          <w:sz w:val="28"/>
          <w:szCs w:val="28"/>
        </w:rPr>
        <w:t xml:space="preserve">Установить </w:t>
      </w:r>
      <w:hyperlink r:id="rId8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содержание и ремонт жилых помещений </w:t>
      </w:r>
      <w:r w:rsidR="009D4BE1">
        <w:rPr>
          <w:color w:val="auto"/>
          <w:sz w:val="28"/>
          <w:szCs w:val="28"/>
        </w:rPr>
        <w:t xml:space="preserve">государственного и </w:t>
      </w:r>
      <w:r w:rsidR="00EC3FBE">
        <w:rPr>
          <w:color w:val="auto"/>
          <w:sz w:val="28"/>
          <w:szCs w:val="28"/>
        </w:rPr>
        <w:t>муниципального</w:t>
      </w:r>
      <w:r w:rsidRPr="00D7689C">
        <w:rPr>
          <w:color w:val="auto"/>
          <w:sz w:val="28"/>
          <w:szCs w:val="28"/>
        </w:rPr>
        <w:t xml:space="preserve"> жилищного фонда для нанимателей жилых помещений, </w:t>
      </w:r>
      <w:r w:rsidR="00E857B9" w:rsidRPr="00E857B9">
        <w:rPr>
          <w:sz w:val="28"/>
          <w:szCs w:val="28"/>
        </w:rPr>
        <w:t xml:space="preserve">находящихся в управлении филиала </w:t>
      </w:r>
      <w:r w:rsidR="00E857B9" w:rsidRPr="00E857B9">
        <w:rPr>
          <w:bCs/>
          <w:sz w:val="28"/>
          <w:szCs w:val="28"/>
        </w:rPr>
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 по договору управления жилищным фондом, закрепленным за Вооруженными Силами Российской Федерации, от 13 сентября 2017 года № 3-УЖФ-1, расположенных на территории</w:t>
      </w:r>
      <w:r w:rsidR="00E857B9">
        <w:t xml:space="preserve"> </w:t>
      </w:r>
      <w:r w:rsidR="00E857B9" w:rsidRPr="00E857B9">
        <w:rPr>
          <w:sz w:val="28"/>
          <w:szCs w:val="28"/>
        </w:rPr>
        <w:t>поселка Октябрьский сельского поселения Бобровка муниципального района</w:t>
      </w:r>
      <w:proofErr w:type="gramEnd"/>
      <w:r w:rsidR="00E857B9" w:rsidRPr="00E857B9">
        <w:rPr>
          <w:sz w:val="28"/>
          <w:szCs w:val="28"/>
        </w:rPr>
        <w:t xml:space="preserve"> Кинельский</w:t>
      </w:r>
      <w:r w:rsidR="00EC3FBE" w:rsidRPr="00EC3FBE">
        <w:rPr>
          <w:sz w:val="28"/>
          <w:szCs w:val="28"/>
        </w:rPr>
        <w:t xml:space="preserve">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p w:rsidR="00E857B9" w:rsidRPr="00E857B9" w:rsidRDefault="00E857B9" w:rsidP="00E857B9">
      <w:pPr>
        <w:pStyle w:val="Defaul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2322"/>
        <w:gridCol w:w="2322"/>
      </w:tblGrid>
      <w:tr w:rsidR="00C06A25" w:rsidRPr="00CE01B3" w:rsidTr="00CE01B3">
        <w:trPr>
          <w:jc w:val="center"/>
        </w:trPr>
        <w:tc>
          <w:tcPr>
            <w:tcW w:w="675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  <w:gridSpan w:val="2"/>
          </w:tcPr>
          <w:p w:rsidR="00C06A25" w:rsidRPr="00CE01B3" w:rsidRDefault="00C06A25" w:rsidP="0057170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</w:p>
        </w:tc>
      </w:tr>
      <w:tr w:rsidR="00C06A25" w:rsidRPr="00CE01B3" w:rsidTr="00A605C7">
        <w:trPr>
          <w:trHeight w:val="557"/>
          <w:jc w:val="center"/>
        </w:trPr>
        <w:tc>
          <w:tcPr>
            <w:tcW w:w="675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без НДС</w:t>
            </w: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с НДС</w:t>
            </w:r>
          </w:p>
        </w:tc>
      </w:tr>
      <w:tr w:rsidR="004561AA" w:rsidRPr="00CE01B3" w:rsidTr="00CE01B3">
        <w:trPr>
          <w:jc w:val="center"/>
        </w:trPr>
        <w:tc>
          <w:tcPr>
            <w:tcW w:w="675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322" w:type="dxa"/>
            <w:vAlign w:val="center"/>
          </w:tcPr>
          <w:p w:rsidR="004561AA" w:rsidRPr="00CE01B3" w:rsidRDefault="00FB5F54" w:rsidP="00F365E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F365E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4561AA" w:rsidRPr="00CE01B3" w:rsidRDefault="0057170B" w:rsidP="00F365E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5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F365ED">
              <w:rPr>
                <w:sz w:val="28"/>
                <w:szCs w:val="28"/>
              </w:rPr>
              <w:t>76</w:t>
            </w:r>
          </w:p>
        </w:tc>
      </w:tr>
    </w:tbl>
    <w:p w:rsidR="00C06A25" w:rsidRDefault="00C06A25" w:rsidP="00B46EE9">
      <w:pPr>
        <w:tabs>
          <w:tab w:val="left" w:pos="993"/>
        </w:tabs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F365ED">
        <w:rPr>
          <w:sz w:val="28"/>
          <w:szCs w:val="28"/>
        </w:rPr>
        <w:t>распространяется на</w:t>
      </w:r>
      <w:r>
        <w:rPr>
          <w:sz w:val="28"/>
          <w:szCs w:val="28"/>
        </w:rPr>
        <w:t xml:space="preserve"> нанимател</w:t>
      </w:r>
      <w:r w:rsidR="00F365ED">
        <w:rPr>
          <w:sz w:val="28"/>
          <w:szCs w:val="28"/>
        </w:rPr>
        <w:t>ей</w:t>
      </w:r>
      <w:r>
        <w:rPr>
          <w:sz w:val="28"/>
          <w:szCs w:val="28"/>
        </w:rPr>
        <w:t xml:space="preserve"> жилых помещений</w:t>
      </w:r>
      <w:r w:rsidR="00F365ED">
        <w:rPr>
          <w:sz w:val="28"/>
          <w:szCs w:val="28"/>
        </w:rPr>
        <w:t xml:space="preserve">, проживающих </w:t>
      </w:r>
      <w:r w:rsidR="002C488A">
        <w:rPr>
          <w:sz w:val="28"/>
          <w:szCs w:val="28"/>
        </w:rPr>
        <w:t>по адрес</w:t>
      </w:r>
      <w:r w:rsidR="00F365ED">
        <w:rPr>
          <w:sz w:val="28"/>
          <w:szCs w:val="28"/>
        </w:rPr>
        <w:t>ам</w:t>
      </w:r>
      <w:r w:rsidR="002C488A">
        <w:rPr>
          <w:sz w:val="28"/>
          <w:szCs w:val="28"/>
        </w:rPr>
        <w:t>: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пос. Октябрьский, ул. </w:t>
      </w:r>
      <w:r w:rsidR="00F365ED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 w:rsidR="00F365ED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пос. Октябрьский, ул. </w:t>
      </w:r>
      <w:r w:rsidR="00F365E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 </w:t>
      </w:r>
      <w:r w:rsidR="00F365ED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пос. Октябрьский, ул. </w:t>
      </w:r>
      <w:r w:rsidR="00F365ED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д. </w:t>
      </w:r>
      <w:r w:rsidR="00F365ED">
        <w:rPr>
          <w:sz w:val="28"/>
          <w:szCs w:val="28"/>
        </w:rPr>
        <w:t>5</w:t>
      </w:r>
      <w:r w:rsidR="00480767">
        <w:rPr>
          <w:sz w:val="28"/>
          <w:szCs w:val="28"/>
        </w:rPr>
        <w:t>.</w:t>
      </w:r>
    </w:p>
    <w:p w:rsidR="00B46EE9" w:rsidRDefault="00CC1CC2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E2F6C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456653">
        <w:rPr>
          <w:sz w:val="28"/>
          <w:szCs w:val="28"/>
        </w:rPr>
        <w:t>01.0</w:t>
      </w:r>
      <w:r w:rsidR="00480767">
        <w:rPr>
          <w:sz w:val="28"/>
          <w:szCs w:val="28"/>
        </w:rPr>
        <w:t>7</w:t>
      </w:r>
      <w:r w:rsidR="00092340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</w:t>
      </w:r>
      <w:r w:rsidR="002C488A">
        <w:rPr>
          <w:sz w:val="28"/>
          <w:szCs w:val="28"/>
        </w:rPr>
        <w:t>1</w:t>
      </w:r>
      <w:r w:rsidR="00092340" w:rsidRPr="00456653">
        <w:rPr>
          <w:sz w:val="28"/>
          <w:szCs w:val="28"/>
        </w:rPr>
        <w:t xml:space="preserve"> г. </w:t>
      </w:r>
      <w:r w:rsidR="00B46EE9" w:rsidRPr="00456653">
        <w:rPr>
          <w:sz w:val="28"/>
          <w:szCs w:val="28"/>
        </w:rPr>
        <w:t>по 3</w:t>
      </w:r>
      <w:r w:rsidR="00480767">
        <w:rPr>
          <w:sz w:val="28"/>
          <w:szCs w:val="28"/>
        </w:rPr>
        <w:t>1</w:t>
      </w:r>
      <w:r w:rsidR="00B46EE9" w:rsidRPr="00456653">
        <w:rPr>
          <w:sz w:val="28"/>
          <w:szCs w:val="28"/>
        </w:rPr>
        <w:t>.</w:t>
      </w:r>
      <w:r w:rsidR="00480767">
        <w:rPr>
          <w:sz w:val="28"/>
          <w:szCs w:val="28"/>
        </w:rPr>
        <w:t>12</w:t>
      </w:r>
      <w:r w:rsidR="00B46EE9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</w:t>
      </w:r>
      <w:r w:rsidR="002C488A">
        <w:rPr>
          <w:sz w:val="28"/>
          <w:szCs w:val="28"/>
        </w:rPr>
        <w:t>1</w:t>
      </w:r>
      <w:r w:rsidR="00B55511">
        <w:rPr>
          <w:sz w:val="28"/>
          <w:szCs w:val="28"/>
        </w:rPr>
        <w:t xml:space="preserve"> г.</w:t>
      </w:r>
    </w:p>
    <w:p w:rsidR="00CE2F6C" w:rsidRDefault="00CC1CC2" w:rsidP="00E857B9">
      <w:pPr>
        <w:tabs>
          <w:tab w:val="left" w:pos="142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E2F6C">
        <w:rPr>
          <w:color w:val="000000"/>
          <w:sz w:val="28"/>
          <w:szCs w:val="28"/>
        </w:rPr>
        <w:t xml:space="preserve">. </w:t>
      </w:r>
      <w:r w:rsidR="007744FE" w:rsidRPr="00CE2F6C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CE2F6C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CA2ED9">
        <w:rPr>
          <w:sz w:val="28"/>
          <w:szCs w:val="28"/>
        </w:rPr>
        <w:t xml:space="preserve">муникационной сети «Интернет» </w:t>
      </w:r>
      <w:r w:rsidR="00CE2F6C" w:rsidRPr="00E63170">
        <w:rPr>
          <w:sz w:val="28"/>
          <w:szCs w:val="28"/>
        </w:rPr>
        <w:lastRenderedPageBreak/>
        <w:t>(kinel.ru) в подразделе «Нормативные правовые акты» раздела «Документы».</w:t>
      </w:r>
    </w:p>
    <w:p w:rsidR="00E90AE1" w:rsidRPr="00CE2F6C" w:rsidRDefault="00CC1CC2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E2F6C">
        <w:rPr>
          <w:color w:val="000000"/>
          <w:sz w:val="28"/>
          <w:szCs w:val="28"/>
        </w:rPr>
        <w:t xml:space="preserve">. </w:t>
      </w:r>
      <w:r w:rsidR="00E90AE1" w:rsidRPr="00CE2F6C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561AA" w:rsidRPr="00CE2F6C">
        <w:rPr>
          <w:color w:val="000000"/>
          <w:sz w:val="28"/>
          <w:szCs w:val="28"/>
        </w:rPr>
        <w:t xml:space="preserve">после </w:t>
      </w:r>
      <w:r w:rsidR="009608BA" w:rsidRPr="00CE2F6C">
        <w:rPr>
          <w:color w:val="000000"/>
          <w:sz w:val="28"/>
          <w:szCs w:val="28"/>
        </w:rPr>
        <w:t xml:space="preserve">его </w:t>
      </w:r>
      <w:r w:rsidR="00E90AE1" w:rsidRPr="00CE2F6C">
        <w:rPr>
          <w:color w:val="000000"/>
          <w:sz w:val="28"/>
          <w:szCs w:val="28"/>
        </w:rPr>
        <w:t>официального опубликования.</w:t>
      </w:r>
    </w:p>
    <w:p w:rsidR="00CC092B" w:rsidRDefault="00CC092B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CA2ED9">
        <w:tc>
          <w:tcPr>
            <w:tcW w:w="3936" w:type="dxa"/>
            <w:shd w:val="clear" w:color="auto" w:fill="auto"/>
          </w:tcPr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</w:t>
            </w:r>
            <w:r w:rsidR="00CA2ED9">
              <w:rPr>
                <w:b/>
                <w:sz w:val="28"/>
              </w:rPr>
              <w:t>о</w:t>
            </w:r>
            <w:r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2C488A" w:rsidP="002C488A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CE2F6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CE2F6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A86A30" w:rsidRDefault="00A86A30" w:rsidP="00DC697E">
      <w:pPr>
        <w:spacing w:line="312" w:lineRule="auto"/>
        <w:jc w:val="both"/>
        <w:rPr>
          <w:sz w:val="28"/>
          <w:szCs w:val="28"/>
        </w:rPr>
      </w:pPr>
    </w:p>
    <w:p w:rsidR="001B2983" w:rsidRDefault="001B2983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480767" w:rsidRDefault="00480767" w:rsidP="00DC697E">
      <w:pPr>
        <w:spacing w:line="312" w:lineRule="auto"/>
        <w:jc w:val="both"/>
        <w:rPr>
          <w:sz w:val="28"/>
          <w:szCs w:val="28"/>
        </w:rPr>
      </w:pPr>
    </w:p>
    <w:p w:rsidR="002C488A" w:rsidRDefault="002C488A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D12AD7" w:rsidRDefault="00D12AD7" w:rsidP="00DC697E">
      <w:pPr>
        <w:spacing w:line="312" w:lineRule="auto"/>
        <w:jc w:val="both"/>
        <w:rPr>
          <w:sz w:val="28"/>
          <w:szCs w:val="28"/>
        </w:rPr>
      </w:pPr>
    </w:p>
    <w:p w:rsidR="00B46EE9" w:rsidRDefault="00456653" w:rsidP="00DC69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E857B9" w:rsidP="00E857B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>
        <w:rPr>
          <w:sz w:val="24"/>
          <w:szCs w:val="24"/>
        </w:rPr>
        <w:t>ООО «ГУЖФ»</w:t>
      </w:r>
      <w:r w:rsidRPr="00A404FD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A404FD">
        <w:rPr>
          <w:sz w:val="24"/>
          <w:szCs w:val="24"/>
        </w:rPr>
        <w:t xml:space="preserve"> экз., администраци</w:t>
      </w:r>
      <w:r>
        <w:rPr>
          <w:sz w:val="24"/>
          <w:szCs w:val="24"/>
        </w:rPr>
        <w:t>я</w:t>
      </w:r>
      <w:r w:rsidRPr="00A404F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A404F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Бобровка -</w:t>
      </w:r>
      <w:r w:rsidRPr="00A404FD">
        <w:rPr>
          <w:sz w:val="24"/>
          <w:szCs w:val="24"/>
        </w:rPr>
        <w:t xml:space="preserve"> 1 экз., редакция газеты «Междуречье» </w:t>
      </w:r>
      <w:r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DC697E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67" w:rsidRDefault="00480767" w:rsidP="00A86A30">
      <w:r>
        <w:separator/>
      </w:r>
    </w:p>
  </w:endnote>
  <w:endnote w:type="continuationSeparator" w:id="0">
    <w:p w:rsidR="00480767" w:rsidRDefault="00480767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7" w:rsidRDefault="0048076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72B87">
      <w:rPr>
        <w:noProof/>
      </w:rPr>
      <w:t>3</w:t>
    </w:r>
    <w:r>
      <w:fldChar w:fldCharType="end"/>
    </w:r>
  </w:p>
  <w:p w:rsidR="00480767" w:rsidRDefault="004807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67" w:rsidRDefault="00480767" w:rsidP="00A86A30">
      <w:r>
        <w:separator/>
      </w:r>
    </w:p>
  </w:footnote>
  <w:footnote w:type="continuationSeparator" w:id="0">
    <w:p w:rsidR="00480767" w:rsidRDefault="00480767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50316"/>
    <w:rsid w:val="00083E2E"/>
    <w:rsid w:val="00092340"/>
    <w:rsid w:val="000A0E9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6783"/>
    <w:rsid w:val="00160B08"/>
    <w:rsid w:val="00165B01"/>
    <w:rsid w:val="00196D2E"/>
    <w:rsid w:val="001A4990"/>
    <w:rsid w:val="001B2983"/>
    <w:rsid w:val="001C07AD"/>
    <w:rsid w:val="001E25E3"/>
    <w:rsid w:val="002124D4"/>
    <w:rsid w:val="00215391"/>
    <w:rsid w:val="00226028"/>
    <w:rsid w:val="0024357B"/>
    <w:rsid w:val="00264390"/>
    <w:rsid w:val="002967E3"/>
    <w:rsid w:val="002A6681"/>
    <w:rsid w:val="002C488A"/>
    <w:rsid w:val="002F1241"/>
    <w:rsid w:val="00333D7C"/>
    <w:rsid w:val="00343318"/>
    <w:rsid w:val="0035177F"/>
    <w:rsid w:val="00356482"/>
    <w:rsid w:val="00381195"/>
    <w:rsid w:val="00397486"/>
    <w:rsid w:val="003A533A"/>
    <w:rsid w:val="003A56E5"/>
    <w:rsid w:val="003B21C1"/>
    <w:rsid w:val="003C29FA"/>
    <w:rsid w:val="003D4C13"/>
    <w:rsid w:val="003E1DC6"/>
    <w:rsid w:val="003F1643"/>
    <w:rsid w:val="00415480"/>
    <w:rsid w:val="00421396"/>
    <w:rsid w:val="00425B3F"/>
    <w:rsid w:val="00434118"/>
    <w:rsid w:val="004561AA"/>
    <w:rsid w:val="00456653"/>
    <w:rsid w:val="00471627"/>
    <w:rsid w:val="0047550B"/>
    <w:rsid w:val="00480767"/>
    <w:rsid w:val="004A3F1E"/>
    <w:rsid w:val="004C4A8A"/>
    <w:rsid w:val="004D0569"/>
    <w:rsid w:val="004E44AC"/>
    <w:rsid w:val="004E4C31"/>
    <w:rsid w:val="00507F20"/>
    <w:rsid w:val="00511E49"/>
    <w:rsid w:val="00517517"/>
    <w:rsid w:val="00522FDC"/>
    <w:rsid w:val="0057170B"/>
    <w:rsid w:val="00576EE9"/>
    <w:rsid w:val="005810EC"/>
    <w:rsid w:val="00592C6C"/>
    <w:rsid w:val="005B3A76"/>
    <w:rsid w:val="005C652A"/>
    <w:rsid w:val="005D3044"/>
    <w:rsid w:val="005D47A9"/>
    <w:rsid w:val="005E6167"/>
    <w:rsid w:val="005E6672"/>
    <w:rsid w:val="005F61AC"/>
    <w:rsid w:val="006034BE"/>
    <w:rsid w:val="006352AA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C4651"/>
    <w:rsid w:val="006D19A8"/>
    <w:rsid w:val="006D2A34"/>
    <w:rsid w:val="006D69C1"/>
    <w:rsid w:val="006E0E60"/>
    <w:rsid w:val="006F4D8F"/>
    <w:rsid w:val="00711765"/>
    <w:rsid w:val="00750E32"/>
    <w:rsid w:val="0075419A"/>
    <w:rsid w:val="00766E37"/>
    <w:rsid w:val="00767233"/>
    <w:rsid w:val="007744FE"/>
    <w:rsid w:val="00777332"/>
    <w:rsid w:val="00780E62"/>
    <w:rsid w:val="0079705D"/>
    <w:rsid w:val="007B0D1B"/>
    <w:rsid w:val="007C7DD3"/>
    <w:rsid w:val="007D45CD"/>
    <w:rsid w:val="007D6411"/>
    <w:rsid w:val="00813174"/>
    <w:rsid w:val="008473EA"/>
    <w:rsid w:val="00853DBF"/>
    <w:rsid w:val="008557C7"/>
    <w:rsid w:val="008729DA"/>
    <w:rsid w:val="00884570"/>
    <w:rsid w:val="008901BA"/>
    <w:rsid w:val="00896AB9"/>
    <w:rsid w:val="008A274E"/>
    <w:rsid w:val="008A364B"/>
    <w:rsid w:val="008A491E"/>
    <w:rsid w:val="008B12D6"/>
    <w:rsid w:val="008C6C80"/>
    <w:rsid w:val="00910FE7"/>
    <w:rsid w:val="00947D23"/>
    <w:rsid w:val="00950711"/>
    <w:rsid w:val="009608BA"/>
    <w:rsid w:val="0096364F"/>
    <w:rsid w:val="009679FB"/>
    <w:rsid w:val="009708CD"/>
    <w:rsid w:val="00976372"/>
    <w:rsid w:val="009C66F1"/>
    <w:rsid w:val="009D4BE1"/>
    <w:rsid w:val="00A24BAE"/>
    <w:rsid w:val="00A320E7"/>
    <w:rsid w:val="00A36F4F"/>
    <w:rsid w:val="00A404FD"/>
    <w:rsid w:val="00A428E3"/>
    <w:rsid w:val="00A605C7"/>
    <w:rsid w:val="00A60F84"/>
    <w:rsid w:val="00A64FD4"/>
    <w:rsid w:val="00A81FC8"/>
    <w:rsid w:val="00A86A30"/>
    <w:rsid w:val="00A91371"/>
    <w:rsid w:val="00AC4DC2"/>
    <w:rsid w:val="00AE4725"/>
    <w:rsid w:val="00B03FEF"/>
    <w:rsid w:val="00B14D61"/>
    <w:rsid w:val="00B25FCD"/>
    <w:rsid w:val="00B40B6A"/>
    <w:rsid w:val="00B413D2"/>
    <w:rsid w:val="00B46300"/>
    <w:rsid w:val="00B46EE9"/>
    <w:rsid w:val="00B5434B"/>
    <w:rsid w:val="00B55511"/>
    <w:rsid w:val="00B77EF2"/>
    <w:rsid w:val="00B85140"/>
    <w:rsid w:val="00B91574"/>
    <w:rsid w:val="00BB1C1C"/>
    <w:rsid w:val="00BD3B88"/>
    <w:rsid w:val="00BD3DFE"/>
    <w:rsid w:val="00C06A25"/>
    <w:rsid w:val="00C1088A"/>
    <w:rsid w:val="00C35E8F"/>
    <w:rsid w:val="00C42B98"/>
    <w:rsid w:val="00C46077"/>
    <w:rsid w:val="00C550C3"/>
    <w:rsid w:val="00CA2ED9"/>
    <w:rsid w:val="00CB327E"/>
    <w:rsid w:val="00CC092B"/>
    <w:rsid w:val="00CC1CC2"/>
    <w:rsid w:val="00CD5727"/>
    <w:rsid w:val="00CE01B3"/>
    <w:rsid w:val="00CE2F6C"/>
    <w:rsid w:val="00D04B72"/>
    <w:rsid w:val="00D04DD1"/>
    <w:rsid w:val="00D1181B"/>
    <w:rsid w:val="00D12AD7"/>
    <w:rsid w:val="00D27190"/>
    <w:rsid w:val="00D436DC"/>
    <w:rsid w:val="00D7091B"/>
    <w:rsid w:val="00D722CA"/>
    <w:rsid w:val="00D7689C"/>
    <w:rsid w:val="00D80614"/>
    <w:rsid w:val="00D90359"/>
    <w:rsid w:val="00D91F74"/>
    <w:rsid w:val="00D959B1"/>
    <w:rsid w:val="00DA056A"/>
    <w:rsid w:val="00DA1AE8"/>
    <w:rsid w:val="00DB64DA"/>
    <w:rsid w:val="00DC53AE"/>
    <w:rsid w:val="00DC697E"/>
    <w:rsid w:val="00DD2FC5"/>
    <w:rsid w:val="00DE472E"/>
    <w:rsid w:val="00DE4DCC"/>
    <w:rsid w:val="00DF146E"/>
    <w:rsid w:val="00E05B5E"/>
    <w:rsid w:val="00E153AB"/>
    <w:rsid w:val="00E50415"/>
    <w:rsid w:val="00E519A6"/>
    <w:rsid w:val="00E54D05"/>
    <w:rsid w:val="00E5737B"/>
    <w:rsid w:val="00E840FB"/>
    <w:rsid w:val="00E857B9"/>
    <w:rsid w:val="00E90AE1"/>
    <w:rsid w:val="00E9309D"/>
    <w:rsid w:val="00EA45A5"/>
    <w:rsid w:val="00EA5383"/>
    <w:rsid w:val="00EC316E"/>
    <w:rsid w:val="00EC37DE"/>
    <w:rsid w:val="00EC3FBE"/>
    <w:rsid w:val="00F22D8E"/>
    <w:rsid w:val="00F365ED"/>
    <w:rsid w:val="00F42198"/>
    <w:rsid w:val="00F47B67"/>
    <w:rsid w:val="00F53C9C"/>
    <w:rsid w:val="00F615CC"/>
    <w:rsid w:val="00F72B87"/>
    <w:rsid w:val="00F72EBE"/>
    <w:rsid w:val="00F85CD7"/>
    <w:rsid w:val="00F92E10"/>
    <w:rsid w:val="00F9764D"/>
    <w:rsid w:val="00FA0D9B"/>
    <w:rsid w:val="00FB5F54"/>
    <w:rsid w:val="00FC2E72"/>
    <w:rsid w:val="00FD72D4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Links>
    <vt:vector size="12" baseType="variant"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21</cp:revision>
  <cp:lastPrinted>2021-04-27T04:37:00Z</cp:lastPrinted>
  <dcterms:created xsi:type="dcterms:W3CDTF">2019-12-16T04:28:00Z</dcterms:created>
  <dcterms:modified xsi:type="dcterms:W3CDTF">2021-05-11T09:32:00Z</dcterms:modified>
</cp:coreProperties>
</file>